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02" w:rsidRPr="00DF794A" w:rsidRDefault="00547302" w:rsidP="00547302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30"/>
          <w:szCs w:val="30"/>
        </w:rPr>
      </w:pPr>
    </w:p>
    <w:p w:rsidR="00074B34" w:rsidRPr="00DF794A" w:rsidRDefault="00074B34" w:rsidP="00DF794A">
      <w:pPr>
        <w:pStyle w:val="a8"/>
        <w:jc w:val="center"/>
        <w:rPr>
          <w:color w:val="FF0000"/>
        </w:rPr>
      </w:pPr>
      <w:r w:rsidRPr="00DF794A">
        <w:rPr>
          <w:color w:val="FF0000"/>
        </w:rPr>
        <w:t>Продукты для здоровья сердца</w:t>
      </w:r>
    </w:p>
    <w:p w:rsidR="00074B34" w:rsidRPr="00DF794A" w:rsidRDefault="00074B34" w:rsidP="007C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4B34" w:rsidRPr="00DF794A" w:rsidRDefault="00074B34" w:rsidP="0007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794A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54CAC8AE" wp14:editId="02818B50">
            <wp:simplePos x="0" y="0"/>
            <wp:positionH relativeFrom="column">
              <wp:posOffset>3348990</wp:posOffset>
            </wp:positionH>
            <wp:positionV relativeFrom="paragraph">
              <wp:posOffset>60960</wp:posOffset>
            </wp:positionV>
            <wp:extent cx="2571750" cy="1866900"/>
            <wp:effectExtent l="0" t="0" r="0" b="0"/>
            <wp:wrapSquare wrapText="bothSides"/>
            <wp:docPr id="1" name="Рисунок 1" descr="https://uflebologa.ru/wp-content/uploads/2017/09/sohranit-chistotu-sosudov-i-ukrepit-serdechnuyu-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flebologa.ru/wp-content/uploads/2017/09/sohranit-chistotu-sosudov-i-ukrepit-serdechnuyu-m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E2A" w:rsidRPr="00DF794A">
        <w:rPr>
          <w:rFonts w:ascii="Times New Roman" w:hAnsi="Times New Roman" w:cs="Times New Roman"/>
          <w:sz w:val="30"/>
          <w:szCs w:val="30"/>
        </w:rPr>
        <w:t>Сердце – важнейший орган в организме. Чтобы поддерживать его здоровье необходимо следить за образом жизни. Регулярные прогулки на свежем воздухе, умеренная физическая активность и умение справляться со стрессом – замечат</w:t>
      </w:r>
      <w:r w:rsidR="00701EB0" w:rsidRPr="00DF794A">
        <w:rPr>
          <w:rFonts w:ascii="Times New Roman" w:hAnsi="Times New Roman" w:cs="Times New Roman"/>
          <w:sz w:val="30"/>
          <w:szCs w:val="30"/>
        </w:rPr>
        <w:t xml:space="preserve">ельная профилактика заболеваний </w:t>
      </w:r>
      <w:proofErr w:type="gramStart"/>
      <w:r w:rsidR="007C3E2A" w:rsidRPr="00DF794A">
        <w:rPr>
          <w:rFonts w:ascii="Times New Roman" w:hAnsi="Times New Roman" w:cs="Times New Roman"/>
          <w:sz w:val="30"/>
          <w:szCs w:val="30"/>
        </w:rPr>
        <w:t>сердечно-сосудистой</w:t>
      </w:r>
      <w:proofErr w:type="gramEnd"/>
      <w:r w:rsidR="007C3E2A" w:rsidRPr="00DF794A">
        <w:rPr>
          <w:rFonts w:ascii="Times New Roman" w:hAnsi="Times New Roman" w:cs="Times New Roman"/>
          <w:sz w:val="30"/>
          <w:szCs w:val="30"/>
        </w:rPr>
        <w:t xml:space="preserve"> системы. Не менее важно и правильное разнообразное питание. Большинство продуктов для сердца и сосудов содержат комплекс витаминов и минералов, укрепляющих кровеносную систему и сердечную мышцу.</w:t>
      </w:r>
    </w:p>
    <w:p w:rsidR="00DF794A" w:rsidRDefault="00DF794A" w:rsidP="007C3E2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3E2A" w:rsidRPr="00C16B1D" w:rsidRDefault="007C3E2A" w:rsidP="007C3E2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C16B1D">
        <w:rPr>
          <w:rFonts w:ascii="Times New Roman" w:hAnsi="Times New Roman" w:cs="Times New Roman"/>
          <w:b/>
          <w:color w:val="0070C0"/>
          <w:sz w:val="30"/>
          <w:szCs w:val="30"/>
        </w:rPr>
        <w:t>Что улучшает работу сердца</w:t>
      </w:r>
    </w:p>
    <w:p w:rsidR="00DF794A" w:rsidRPr="00DF794A" w:rsidRDefault="00DF794A" w:rsidP="007C3E2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3E2A" w:rsidRPr="00DF794A" w:rsidRDefault="007C3E2A" w:rsidP="00074B34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DF794A">
        <w:rPr>
          <w:b/>
          <w:sz w:val="30"/>
          <w:szCs w:val="30"/>
        </w:rPr>
        <w:t>Авокадо</w:t>
      </w:r>
      <w:r w:rsidRPr="00DF794A">
        <w:rPr>
          <w:sz w:val="30"/>
          <w:szCs w:val="30"/>
        </w:rPr>
        <w:t xml:space="preserve">. Благодаря </w:t>
      </w:r>
      <w:proofErr w:type="gramStart"/>
      <w:r w:rsidRPr="00DF794A">
        <w:rPr>
          <w:sz w:val="30"/>
          <w:szCs w:val="30"/>
        </w:rPr>
        <w:t>полиненасыщенным жирным</w:t>
      </w:r>
      <w:proofErr w:type="gramEnd"/>
      <w:r w:rsidRPr="00DF794A">
        <w:rPr>
          <w:sz w:val="30"/>
          <w:szCs w:val="30"/>
        </w:rPr>
        <w:t xml:space="preserve"> кислотам и высокому содержанию железа авокадо улучшает кровоток и понижает уровень холестерина в крови.</w:t>
      </w:r>
    </w:p>
    <w:p w:rsidR="007C3E2A" w:rsidRPr="00DF794A" w:rsidRDefault="007C3E2A" w:rsidP="00074B34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DF794A">
        <w:rPr>
          <w:b/>
          <w:sz w:val="30"/>
          <w:szCs w:val="30"/>
        </w:rPr>
        <w:t>Грейпфрут</w:t>
      </w:r>
      <w:r w:rsidRPr="00DF794A">
        <w:rPr>
          <w:sz w:val="30"/>
          <w:szCs w:val="30"/>
        </w:rPr>
        <w:t>. Именно в его горечи вся польза, ведь ее придают гликозиды – вещества, предупреждающие развитие атеросклероза и инфаркта миокарда. Употребляя грейпфрут хотя бы раз в неделю, Вы также нормализируете свое пищеварение и обмен веществ.</w:t>
      </w:r>
    </w:p>
    <w:p w:rsidR="007C3E2A" w:rsidRPr="00DF794A" w:rsidRDefault="007C3E2A" w:rsidP="00074B34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DF794A">
        <w:rPr>
          <w:b/>
          <w:sz w:val="30"/>
          <w:szCs w:val="30"/>
        </w:rPr>
        <w:t>Зеленые яблоки.</w:t>
      </w:r>
      <w:r w:rsidRPr="00DF794A">
        <w:rPr>
          <w:sz w:val="30"/>
          <w:szCs w:val="30"/>
        </w:rPr>
        <w:t> В большом количестве содержат калий и растительную клетчатку. Свежие яблоки полезные для артериального давления, они уменьшают отеки.</w:t>
      </w:r>
    </w:p>
    <w:p w:rsidR="007C3E2A" w:rsidRPr="00DF794A" w:rsidRDefault="007C3E2A" w:rsidP="00074B34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DF794A">
        <w:rPr>
          <w:b/>
          <w:sz w:val="30"/>
          <w:szCs w:val="30"/>
        </w:rPr>
        <w:t>Гранат.</w:t>
      </w:r>
      <w:r w:rsidRPr="00DF794A">
        <w:rPr>
          <w:sz w:val="30"/>
          <w:szCs w:val="30"/>
        </w:rPr>
        <w:t xml:space="preserve"> Содержащиеся в нем антиоксиданты </w:t>
      </w:r>
      <w:proofErr w:type="gramStart"/>
      <w:r w:rsidRPr="00DF794A">
        <w:rPr>
          <w:sz w:val="30"/>
          <w:szCs w:val="30"/>
        </w:rPr>
        <w:t>–в</w:t>
      </w:r>
      <w:proofErr w:type="gramEnd"/>
      <w:r w:rsidRPr="00DF794A">
        <w:rPr>
          <w:sz w:val="30"/>
          <w:szCs w:val="30"/>
        </w:rPr>
        <w:t>ещества для профилактики атеросклероза и активизации кровообращения.</w:t>
      </w:r>
    </w:p>
    <w:p w:rsidR="007C3E2A" w:rsidRPr="00DF794A" w:rsidRDefault="007C3E2A" w:rsidP="00074B34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DF794A">
        <w:rPr>
          <w:b/>
          <w:sz w:val="30"/>
          <w:szCs w:val="30"/>
        </w:rPr>
        <w:t>Треска, сельдь</w:t>
      </w:r>
      <w:r w:rsidRPr="00DF794A">
        <w:rPr>
          <w:sz w:val="30"/>
          <w:szCs w:val="30"/>
        </w:rPr>
        <w:t>. Полезны для сердца и сосудов высоким содержанием жирных кислот Омега-3, которые препятствуют образованию тромбов и возникновению инфаркта миокарда.</w:t>
      </w:r>
    </w:p>
    <w:p w:rsidR="007C3E2A" w:rsidRPr="00DF794A" w:rsidRDefault="007C3E2A" w:rsidP="00074B34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proofErr w:type="gramStart"/>
      <w:r w:rsidRPr="00DF794A">
        <w:rPr>
          <w:b/>
          <w:sz w:val="30"/>
          <w:szCs w:val="30"/>
        </w:rPr>
        <w:t>Злаковые</w:t>
      </w:r>
      <w:r w:rsidRPr="00DF794A">
        <w:rPr>
          <w:sz w:val="30"/>
          <w:szCs w:val="30"/>
        </w:rPr>
        <w:t>.</w:t>
      </w:r>
      <w:proofErr w:type="gramEnd"/>
      <w:r w:rsidRPr="00DF794A">
        <w:rPr>
          <w:sz w:val="30"/>
          <w:szCs w:val="30"/>
        </w:rPr>
        <w:t> Они богаты на быстрорастворимую клетчатку, которая замедляет усвоение холестерина. Наиболее полезны – овсяные хлопья, так как в них содержатся калий и Омега-3.</w:t>
      </w:r>
    </w:p>
    <w:p w:rsidR="007C3E2A" w:rsidRPr="00DF794A" w:rsidRDefault="007C3E2A" w:rsidP="00074B34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DF794A">
        <w:rPr>
          <w:b/>
          <w:sz w:val="30"/>
          <w:szCs w:val="30"/>
        </w:rPr>
        <w:t>Бобы и фасоль</w:t>
      </w:r>
      <w:r w:rsidRPr="00DF794A">
        <w:rPr>
          <w:sz w:val="30"/>
          <w:szCs w:val="30"/>
        </w:rPr>
        <w:t xml:space="preserve">. Это одно из лучших естественных профилактических средств артериальной гипертензии. К тому же, </w:t>
      </w:r>
      <w:r w:rsidRPr="00DF794A">
        <w:rPr>
          <w:sz w:val="30"/>
          <w:szCs w:val="30"/>
        </w:rPr>
        <w:lastRenderedPageBreak/>
        <w:t>в их составе высокая концентрация фолиевой кислоты, железа и клетчатки!</w:t>
      </w:r>
    </w:p>
    <w:p w:rsidR="007C3E2A" w:rsidRPr="00DF794A" w:rsidRDefault="007C3E2A" w:rsidP="00074B34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DF794A">
        <w:rPr>
          <w:b/>
          <w:sz w:val="30"/>
          <w:szCs w:val="30"/>
        </w:rPr>
        <w:t>Брокколи</w:t>
      </w:r>
      <w:r w:rsidRPr="00DF794A">
        <w:rPr>
          <w:sz w:val="30"/>
          <w:szCs w:val="30"/>
        </w:rPr>
        <w:t xml:space="preserve"> содержит уникальные </w:t>
      </w:r>
      <w:proofErr w:type="spellStart"/>
      <w:r w:rsidRPr="00DF794A">
        <w:rPr>
          <w:sz w:val="30"/>
          <w:szCs w:val="30"/>
        </w:rPr>
        <w:t>коэнзимы</w:t>
      </w:r>
      <w:proofErr w:type="spellEnd"/>
      <w:r w:rsidRPr="00DF794A">
        <w:rPr>
          <w:sz w:val="30"/>
          <w:szCs w:val="30"/>
        </w:rPr>
        <w:t xml:space="preserve"> – вещества, восстанавливающие сердце после энергетических нагрузок. Этот овощ незаменим в рационе людей, склонных к ожирению и сахарному диабету.</w:t>
      </w:r>
    </w:p>
    <w:p w:rsidR="00074B34" w:rsidRPr="00DF794A" w:rsidRDefault="007C3E2A" w:rsidP="00074B34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DF794A">
        <w:rPr>
          <w:b/>
          <w:sz w:val="30"/>
          <w:szCs w:val="30"/>
        </w:rPr>
        <w:t>Черный шоколад</w:t>
      </w:r>
      <w:r w:rsidRPr="00DF794A">
        <w:rPr>
          <w:sz w:val="30"/>
          <w:szCs w:val="30"/>
        </w:rPr>
        <w:t xml:space="preserve">. Если содержание какао в продукте более 70% – смело вводите такой шоколад в свое меню. В умеренных количествах полезный десерт не только подымает настроение, но и укрепляет </w:t>
      </w:r>
      <w:proofErr w:type="gramStart"/>
      <w:r w:rsidRPr="00DF794A">
        <w:rPr>
          <w:sz w:val="30"/>
          <w:szCs w:val="30"/>
        </w:rPr>
        <w:t>сердечно-сосудистую</w:t>
      </w:r>
      <w:proofErr w:type="gramEnd"/>
      <w:r w:rsidRPr="00DF794A">
        <w:rPr>
          <w:sz w:val="30"/>
          <w:szCs w:val="30"/>
        </w:rPr>
        <w:t xml:space="preserve"> систему.</w:t>
      </w:r>
    </w:p>
    <w:p w:rsidR="00DF794A" w:rsidRDefault="00DF794A" w:rsidP="007C3E2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3E2A" w:rsidRPr="00C16B1D" w:rsidRDefault="007C3E2A" w:rsidP="007C3E2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  <w:r w:rsidRPr="00C16B1D">
        <w:rPr>
          <w:rFonts w:ascii="Times New Roman" w:hAnsi="Times New Roman" w:cs="Times New Roman"/>
          <w:b/>
          <w:color w:val="00B050"/>
          <w:sz w:val="30"/>
          <w:szCs w:val="30"/>
        </w:rPr>
        <w:t>Вредные для сердца продукты</w:t>
      </w:r>
    </w:p>
    <w:p w:rsidR="00DF794A" w:rsidRPr="00DF794A" w:rsidRDefault="00DF794A" w:rsidP="007C3E2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3E2A" w:rsidRPr="00DF794A" w:rsidRDefault="00074B34" w:rsidP="007C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794A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3ECA3635" wp14:editId="6E8E674B">
            <wp:simplePos x="0" y="0"/>
            <wp:positionH relativeFrom="column">
              <wp:posOffset>4653915</wp:posOffset>
            </wp:positionH>
            <wp:positionV relativeFrom="paragraph">
              <wp:posOffset>539115</wp:posOffset>
            </wp:positionV>
            <wp:extent cx="1266825" cy="1101725"/>
            <wp:effectExtent l="0" t="0" r="9525" b="3175"/>
            <wp:wrapSquare wrapText="bothSides"/>
            <wp:docPr id="2" name="Рисунок 2" descr="http://densaulyk.gov.kz/wp-content/uploads/2016/04/Net_fast_fudu_14-03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nsaulyk.gov.kz/wp-content/uploads/2016/04/Net_fast_fudu_14-03-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E2A" w:rsidRPr="00DF794A">
        <w:rPr>
          <w:rFonts w:ascii="Times New Roman" w:hAnsi="Times New Roman" w:cs="Times New Roman"/>
          <w:sz w:val="30"/>
          <w:szCs w:val="30"/>
        </w:rPr>
        <w:t>Рейтинг вредных продуктов открывает обычная глюкоза, то есть сахар. Именно он накапливается в сосудах, образовывая тромбы и специфических сгустки, которые способны передвигаться по кровеносной системе, травмируя тонкие стенки в разных участках. Со временем именно в этих микротрещинах и накапливается холестерин.</w:t>
      </w:r>
      <w:r w:rsidRPr="00DF794A">
        <w:rPr>
          <w:sz w:val="30"/>
          <w:szCs w:val="30"/>
        </w:rPr>
        <w:t xml:space="preserve"> </w:t>
      </w:r>
    </w:p>
    <w:p w:rsidR="007C3E2A" w:rsidRPr="00DF794A" w:rsidRDefault="007C3E2A" w:rsidP="007C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794A">
        <w:rPr>
          <w:rFonts w:ascii="Times New Roman" w:hAnsi="Times New Roman" w:cs="Times New Roman"/>
          <w:sz w:val="30"/>
          <w:szCs w:val="30"/>
        </w:rPr>
        <w:t>Не менее чем сахар, для работы сердца и сосудов вредна соль. Ее вред не чувствуется настолько сильно лишь потому, что мы употребляем ее в значительно меньших количествах. Небольшое количество натрия содержится практически во всех продуктах, но готовые блюда всегда лучше немного недосаливать.</w:t>
      </w:r>
    </w:p>
    <w:p w:rsidR="007C3E2A" w:rsidRPr="00DF794A" w:rsidRDefault="007C3E2A" w:rsidP="00D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794A">
        <w:rPr>
          <w:rFonts w:ascii="Times New Roman" w:hAnsi="Times New Roman" w:cs="Times New Roman"/>
          <w:sz w:val="30"/>
          <w:szCs w:val="30"/>
        </w:rPr>
        <w:t xml:space="preserve">Транс-жиры, которые содержатся в маргарине и дешевых маслах – одни из самых вредных продуктов для </w:t>
      </w:r>
      <w:r w:rsidR="00DB737B" w:rsidRPr="00DF794A">
        <w:rPr>
          <w:rFonts w:ascii="Times New Roman" w:hAnsi="Times New Roman" w:cs="Times New Roman"/>
          <w:sz w:val="30"/>
          <w:szCs w:val="30"/>
        </w:rPr>
        <w:t>сердца</w:t>
      </w:r>
      <w:r w:rsidRPr="00DF794A">
        <w:rPr>
          <w:rFonts w:ascii="Times New Roman" w:hAnsi="Times New Roman" w:cs="Times New Roman"/>
          <w:sz w:val="30"/>
          <w:szCs w:val="30"/>
        </w:rPr>
        <w:t>. Они также являются основной причиной образования холестерина.</w:t>
      </w:r>
    </w:p>
    <w:p w:rsidR="007C3E2A" w:rsidRPr="00DF794A" w:rsidRDefault="007C3E2A" w:rsidP="00D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F794A">
        <w:rPr>
          <w:rFonts w:ascii="Times New Roman" w:hAnsi="Times New Roman" w:cs="Times New Roman"/>
          <w:sz w:val="30"/>
          <w:szCs w:val="30"/>
        </w:rPr>
        <w:t>Фастфуд</w:t>
      </w:r>
      <w:proofErr w:type="spellEnd"/>
      <w:r w:rsidRPr="00DF794A">
        <w:rPr>
          <w:rFonts w:ascii="Times New Roman" w:hAnsi="Times New Roman" w:cs="Times New Roman"/>
          <w:sz w:val="30"/>
          <w:szCs w:val="30"/>
        </w:rPr>
        <w:t xml:space="preserve"> и газированные напитки. Люди, которые предпочитают перекусы в ресторанах быстрого питания сталкиваются с болезнями сердца в три раза чаще, чем другие.</w:t>
      </w:r>
    </w:p>
    <w:p w:rsidR="007C3E2A" w:rsidRPr="00DF794A" w:rsidRDefault="007C3E2A" w:rsidP="00D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794A">
        <w:rPr>
          <w:rFonts w:ascii="Times New Roman" w:hAnsi="Times New Roman" w:cs="Times New Roman"/>
          <w:sz w:val="30"/>
          <w:szCs w:val="30"/>
        </w:rPr>
        <w:t>Соусы и вкусовые добавки. Больше всего вреда приносит, как ни странно, всеми любимый майонез. Все потому, что в этом соусе содержится огромное количество консервантов. Попробуйте приготовить домашний майонез – и вкуснее, и куда полезней!</w:t>
      </w:r>
    </w:p>
    <w:p w:rsidR="00DF794A" w:rsidRDefault="00DF794A" w:rsidP="00DB737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3E2A" w:rsidRPr="00C16B1D" w:rsidRDefault="007C3E2A" w:rsidP="00DB737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bookmarkStart w:id="0" w:name="_GoBack"/>
      <w:r w:rsidRPr="00C16B1D">
        <w:rPr>
          <w:rFonts w:ascii="Times New Roman" w:hAnsi="Times New Roman" w:cs="Times New Roman"/>
          <w:b/>
          <w:color w:val="C00000"/>
          <w:sz w:val="30"/>
          <w:szCs w:val="30"/>
        </w:rPr>
        <w:t>Общие рекомендации</w:t>
      </w:r>
    </w:p>
    <w:bookmarkEnd w:id="0"/>
    <w:p w:rsidR="00DF794A" w:rsidRPr="00DF794A" w:rsidRDefault="00DF794A" w:rsidP="00DB737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3E2A" w:rsidRPr="00DF794A" w:rsidRDefault="007C3E2A" w:rsidP="00D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794A">
        <w:rPr>
          <w:rFonts w:ascii="Times New Roman" w:hAnsi="Times New Roman" w:cs="Times New Roman"/>
          <w:sz w:val="30"/>
          <w:szCs w:val="30"/>
        </w:rPr>
        <w:t xml:space="preserve">Полноценное и регулярное питание – одна из основ здоровья организма в целом. </w:t>
      </w:r>
      <w:r w:rsidR="00DB737B" w:rsidRPr="00DF794A">
        <w:rPr>
          <w:rFonts w:ascii="Times New Roman" w:hAnsi="Times New Roman" w:cs="Times New Roman"/>
          <w:sz w:val="30"/>
          <w:szCs w:val="30"/>
        </w:rPr>
        <w:t>П</w:t>
      </w:r>
      <w:r w:rsidRPr="00DF794A">
        <w:rPr>
          <w:rFonts w:ascii="Times New Roman" w:hAnsi="Times New Roman" w:cs="Times New Roman"/>
          <w:sz w:val="30"/>
          <w:szCs w:val="30"/>
        </w:rPr>
        <w:t>итаться</w:t>
      </w:r>
      <w:r w:rsidR="00DB737B" w:rsidRPr="00DF794A">
        <w:rPr>
          <w:rFonts w:ascii="Times New Roman" w:hAnsi="Times New Roman" w:cs="Times New Roman"/>
          <w:sz w:val="30"/>
          <w:szCs w:val="30"/>
        </w:rPr>
        <w:t xml:space="preserve"> необходимо</w:t>
      </w:r>
      <w:r w:rsidRPr="00DF794A">
        <w:rPr>
          <w:rFonts w:ascii="Times New Roman" w:hAnsi="Times New Roman" w:cs="Times New Roman"/>
          <w:sz w:val="30"/>
          <w:szCs w:val="30"/>
        </w:rPr>
        <w:t xml:space="preserve"> 5 раз в день: три основных приема пищи и два перекуса между ними.</w:t>
      </w:r>
    </w:p>
    <w:p w:rsidR="007C3E2A" w:rsidRPr="00DF794A" w:rsidRDefault="007C3E2A" w:rsidP="0007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794A">
        <w:rPr>
          <w:rFonts w:ascii="Times New Roman" w:hAnsi="Times New Roman" w:cs="Times New Roman"/>
          <w:sz w:val="30"/>
          <w:szCs w:val="30"/>
        </w:rPr>
        <w:t xml:space="preserve">Чтобы кровообращение всегда было в норме, важно не только придерживаться правильного питания, но и сделать небольшие </w:t>
      </w:r>
      <w:proofErr w:type="spellStart"/>
      <w:r w:rsidRPr="00DF794A">
        <w:rPr>
          <w:rFonts w:ascii="Times New Roman" w:hAnsi="Times New Roman" w:cs="Times New Roman"/>
          <w:sz w:val="30"/>
          <w:szCs w:val="30"/>
        </w:rPr>
        <w:lastRenderedPageBreak/>
        <w:t>кардионагрузки</w:t>
      </w:r>
      <w:proofErr w:type="spellEnd"/>
      <w:r w:rsidRPr="00DF794A">
        <w:rPr>
          <w:rFonts w:ascii="Times New Roman" w:hAnsi="Times New Roman" w:cs="Times New Roman"/>
          <w:sz w:val="30"/>
          <w:szCs w:val="30"/>
        </w:rPr>
        <w:t xml:space="preserve"> обязательным пунктом в режиме дня. </w:t>
      </w:r>
      <w:r w:rsidR="00074B34" w:rsidRPr="00DF794A">
        <w:rPr>
          <w:rFonts w:ascii="Times New Roman" w:hAnsi="Times New Roman" w:cs="Times New Roman"/>
          <w:sz w:val="30"/>
          <w:szCs w:val="30"/>
        </w:rPr>
        <w:t>В</w:t>
      </w:r>
      <w:r w:rsidRPr="00DF794A">
        <w:rPr>
          <w:rFonts w:ascii="Times New Roman" w:hAnsi="Times New Roman" w:cs="Times New Roman"/>
          <w:sz w:val="30"/>
          <w:szCs w:val="30"/>
        </w:rPr>
        <w:t>полне достаточно будет ежедневной 40-минутной прогулки по парку.</w:t>
      </w:r>
    </w:p>
    <w:p w:rsidR="007C3E2A" w:rsidRPr="00DF794A" w:rsidRDefault="007C3E2A" w:rsidP="0007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794A">
        <w:rPr>
          <w:rFonts w:ascii="Times New Roman" w:hAnsi="Times New Roman" w:cs="Times New Roman"/>
          <w:sz w:val="30"/>
          <w:szCs w:val="30"/>
        </w:rPr>
        <w:t>В приготовлении блюд отдавайте предпочтение варки и запеканию, а не жарке. Не теряют своей пользы и продукты, приготовленные на пару или на гриле. Используйте оливковое и льняное масло вместо подсолнечного, от жира и маргарина стоит отказаться вообще. Не забывайте, что сердце у Вас одно на всю жизнь! И лучше иногда потратить немного больше средств на покупку продуктов или времени на их приготовление, чем потом бегать по врачам!</w:t>
      </w:r>
    </w:p>
    <w:p w:rsidR="007C3E2A" w:rsidRDefault="007C3E2A" w:rsidP="007C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94A" w:rsidRDefault="00DF794A" w:rsidP="007C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94A" w:rsidRDefault="00DF794A" w:rsidP="007C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94A" w:rsidRDefault="00DF794A" w:rsidP="007C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94A" w:rsidRDefault="00DF794A" w:rsidP="007C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94A" w:rsidRDefault="00DF794A" w:rsidP="007C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94A" w:rsidRDefault="00DF794A" w:rsidP="007C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94A" w:rsidRDefault="00DF794A" w:rsidP="007C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94A" w:rsidRDefault="00DF794A" w:rsidP="007C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94A" w:rsidRDefault="00DF794A" w:rsidP="007C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94A" w:rsidRDefault="00DF794A" w:rsidP="007C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94A" w:rsidRDefault="00DF794A" w:rsidP="007C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94A" w:rsidRDefault="00DF794A" w:rsidP="007C3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94A" w:rsidRPr="00DF794A" w:rsidRDefault="00DF794A" w:rsidP="007C3E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794A">
        <w:rPr>
          <w:rFonts w:ascii="Times New Roman" w:hAnsi="Times New Roman" w:cs="Times New Roman"/>
          <w:i/>
          <w:sz w:val="20"/>
          <w:szCs w:val="20"/>
        </w:rPr>
        <w:t xml:space="preserve">Автор: помощник врача-гигиениста Зельвенского районного ЦГЭ </w:t>
      </w:r>
      <w:proofErr w:type="spellStart"/>
      <w:r w:rsidRPr="00DF794A">
        <w:rPr>
          <w:rFonts w:ascii="Times New Roman" w:hAnsi="Times New Roman" w:cs="Times New Roman"/>
          <w:i/>
          <w:sz w:val="20"/>
          <w:szCs w:val="20"/>
        </w:rPr>
        <w:t>Жадейко</w:t>
      </w:r>
      <w:proofErr w:type="spellEnd"/>
      <w:r w:rsidRPr="00DF794A">
        <w:rPr>
          <w:rFonts w:ascii="Times New Roman" w:hAnsi="Times New Roman" w:cs="Times New Roman"/>
          <w:i/>
          <w:sz w:val="20"/>
          <w:szCs w:val="20"/>
        </w:rPr>
        <w:t xml:space="preserve"> Н.Н.</w:t>
      </w:r>
    </w:p>
    <w:sectPr w:rsidR="00DF794A" w:rsidRPr="00DF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D15"/>
    <w:multiLevelType w:val="multilevel"/>
    <w:tmpl w:val="C094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82A83"/>
    <w:multiLevelType w:val="hybridMultilevel"/>
    <w:tmpl w:val="4B4E6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F7EC1"/>
    <w:multiLevelType w:val="multilevel"/>
    <w:tmpl w:val="1594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602FA"/>
    <w:multiLevelType w:val="hybridMultilevel"/>
    <w:tmpl w:val="DCCE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E6"/>
    <w:rsid w:val="00074B34"/>
    <w:rsid w:val="00547302"/>
    <w:rsid w:val="005A5E66"/>
    <w:rsid w:val="006246E6"/>
    <w:rsid w:val="00701EB0"/>
    <w:rsid w:val="007C3E2A"/>
    <w:rsid w:val="00C16B1D"/>
    <w:rsid w:val="00D10482"/>
    <w:rsid w:val="00D36036"/>
    <w:rsid w:val="00DB737B"/>
    <w:rsid w:val="00DF794A"/>
    <w:rsid w:val="00E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paragraph" w:styleId="2">
    <w:name w:val="heading 2"/>
    <w:basedOn w:val="a"/>
    <w:link w:val="20"/>
    <w:uiPriority w:val="9"/>
    <w:qFormat/>
    <w:rsid w:val="007C3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7C3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7C3E2A"/>
    <w:rPr>
      <w:i/>
      <w:iCs/>
    </w:rPr>
  </w:style>
  <w:style w:type="paragraph" w:styleId="a5">
    <w:name w:val="Normal (Web)"/>
    <w:basedOn w:val="a"/>
    <w:uiPriority w:val="99"/>
    <w:semiHidden/>
    <w:unhideWhenUsed/>
    <w:rsid w:val="007C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B34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DF79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F7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paragraph" w:styleId="2">
    <w:name w:val="heading 2"/>
    <w:basedOn w:val="a"/>
    <w:link w:val="20"/>
    <w:uiPriority w:val="9"/>
    <w:qFormat/>
    <w:rsid w:val="007C3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7C3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7C3E2A"/>
    <w:rPr>
      <w:i/>
      <w:iCs/>
    </w:rPr>
  </w:style>
  <w:style w:type="paragraph" w:styleId="a5">
    <w:name w:val="Normal (Web)"/>
    <w:basedOn w:val="a"/>
    <w:uiPriority w:val="99"/>
    <w:semiHidden/>
    <w:unhideWhenUsed/>
    <w:rsid w:val="007C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B34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DF79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F7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2018-04-19T11:22:00Z</dcterms:created>
  <dcterms:modified xsi:type="dcterms:W3CDTF">2018-04-20T12:18:00Z</dcterms:modified>
</cp:coreProperties>
</file>